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F2047F">
              <w:rPr>
                <w:rFonts w:eastAsia="MS PGothic"/>
                <w:bCs w:val="0"/>
                <w:sz w:val="24"/>
                <w:szCs w:val="24"/>
                <w:highlight w:val="lightGray"/>
                <w:u w:val="single"/>
                <w:lang w:val="ja-JP"/>
              </w:rPr>
              <w:fldChar w:fldCharType="begin">
                <w:ffData>
                  <w:name w:val="Text33"/>
                  <w:enabled/>
                  <w:calcOnExit w:val="0"/>
                  <w:textInput/>
                </w:ffData>
              </w:fldChar>
            </w:r>
            <w:r w:rsidRPr="00F2047F">
              <w:rPr>
                <w:rFonts w:eastAsia="MS PGothic"/>
                <w:bCs w:val="0"/>
                <w:sz w:val="24"/>
                <w:szCs w:val="24"/>
                <w:highlight w:val="lightGray"/>
                <w:u w:val="single"/>
                <w:lang w:val="ja-JP"/>
              </w:rPr>
              <w:instrText xml:space="preserve"> FORMTEXT </w:instrText>
            </w:r>
            <w:r w:rsidRPr="00F2047F">
              <w:rPr>
                <w:rFonts w:eastAsia="MS PGothic"/>
                <w:bCs w:val="0"/>
                <w:sz w:val="24"/>
                <w:szCs w:val="24"/>
                <w:highlight w:val="lightGray"/>
                <w:u w:val="single"/>
                <w:lang w:val="ja-JP"/>
              </w:rPr>
            </w:r>
            <w:r w:rsidRPr="00F2047F">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F2047F">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F2047F">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L6eYbtLYIJoKV5Dpd7m0D14Cgs1RqjpaD0YlSAo6ABDFkI8AHCjYTlhKdS3r9mfDGnpScKNlmaXTs+tNMP8eg==" w:salt="r8+1EgM9ngN6L2PPC3Swx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347B5"/>
    <w:rsid w:val="00D6567F"/>
    <w:rsid w:val="00D66AE3"/>
    <w:rsid w:val="00DA5B5F"/>
    <w:rsid w:val="00E40832"/>
    <w:rsid w:val="00E409F6"/>
    <w:rsid w:val="00E941D0"/>
    <w:rsid w:val="00EB3420"/>
    <w:rsid w:val="00EB741A"/>
    <w:rsid w:val="00EC439B"/>
    <w:rsid w:val="00ED5BFF"/>
    <w:rsid w:val="00F2047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Variable" w:semiHidden="1" w:unhideWhenUsed="1"/>
    <w:lsdException w:name="Normal Table" w:lock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